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4" w:rsidRPr="005B3F14" w:rsidRDefault="006B3BFA" w:rsidP="00264B4D">
      <w:pPr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6508D8">
        <w:rPr>
          <w:noProof/>
        </w:rPr>
        <w:drawing>
          <wp:inline distT="0" distB="0" distL="0" distR="0" wp14:anchorId="33FCC26F" wp14:editId="02BBF7F7">
            <wp:extent cx="3686175" cy="876300"/>
            <wp:effectExtent l="0" t="0" r="9525" b="0"/>
            <wp:docPr id="2" name="Picture 2" descr="C:\Users\Compuchips\Documents\CRC\Master Course Outlines\ti-cana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chips\Documents\CRC\Master Course Outlines\ti-canad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60" cy="9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14" w:rsidRPr="00797BC4" w:rsidRDefault="005B3F14" w:rsidP="005B3F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40"/>
          <w:szCs w:val="40"/>
        </w:rPr>
      </w:pP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M</w:t>
      </w:r>
      <w:r w:rsidR="00791978">
        <w:rPr>
          <w:rFonts w:ascii="Calibri" w:eastAsia="Calibri" w:hAnsi="Calibri" w:cs="Calibri"/>
          <w:b/>
          <w:bCs/>
          <w:color w:val="5B9BD5"/>
          <w:sz w:val="40"/>
          <w:szCs w:val="40"/>
        </w:rPr>
        <w:t>icrosoft</w:t>
      </w: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E</w:t>
      </w:r>
      <w:r w:rsidR="00791978">
        <w:rPr>
          <w:rFonts w:ascii="Calibri" w:eastAsia="Calibri" w:hAnsi="Calibri" w:cs="Calibri"/>
          <w:b/>
          <w:bCs/>
          <w:color w:val="5B9BD5"/>
          <w:sz w:val="40"/>
          <w:szCs w:val="40"/>
        </w:rPr>
        <w:t>xcel Advanced</w:t>
      </w:r>
      <w:r w:rsidR="00082D30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:</w:t>
      </w: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</w:t>
      </w:r>
      <w:r w:rsidR="00264B4D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Basic</w:t>
      </w:r>
      <w:r w:rsidR="00B8039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Macro &amp; V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isual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B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asic for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A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pplications</w:t>
      </w:r>
    </w:p>
    <w:p w:rsidR="00C605A5" w:rsidRDefault="00D10E80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5B9BD5"/>
          <w:sz w:val="48"/>
          <w:szCs w:val="48"/>
        </w:rPr>
        <w:t xml:space="preserve">Sunday </w:t>
      </w:r>
      <w:r w:rsidR="00797BC4">
        <w:rPr>
          <w:rFonts w:ascii="Calibri" w:eastAsia="Calibri" w:hAnsi="Calibri" w:cs="Calibri"/>
          <w:b/>
          <w:bCs/>
          <w:color w:val="5B9BD5"/>
          <w:sz w:val="48"/>
          <w:szCs w:val="48"/>
        </w:rPr>
        <w:t>September 26, 2021</w:t>
      </w:r>
    </w:p>
    <w:p w:rsidR="00D10E80" w:rsidRPr="00D874F5" w:rsidRDefault="00D10E80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D874F5">
        <w:rPr>
          <w:rFonts w:ascii="Calibri" w:hAnsi="Calibri"/>
          <w:b/>
          <w:bCs/>
          <w:color w:val="C00000"/>
          <w:sz w:val="28"/>
          <w:szCs w:val="28"/>
        </w:rPr>
        <w:t>9:00 AM-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2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BC, 10:00 AM-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3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Alberta, 12:00 Noon-0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5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D10E80" w:rsidRPr="00D10E80" w:rsidRDefault="00D10E80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B8039A" w:rsidRPr="005E265A" w:rsidRDefault="00B8039A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454584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>
        <w:rPr>
          <w:rFonts w:ascii="Calibri" w:hAnsi="Calibri"/>
          <w:b/>
          <w:bCs/>
          <w:color w:val="C00000"/>
          <w:sz w:val="44"/>
          <w:szCs w:val="44"/>
        </w:rPr>
        <w:t>Full Day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454584" w:rsidRPr="00454584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0"/>
          <w:szCs w:val="20"/>
        </w:rPr>
      </w:pPr>
    </w:p>
    <w:p w:rsidR="005B3F14" w:rsidRPr="005B3F14" w:rsidRDefault="005B3F14" w:rsidP="00082D30">
      <w:pPr>
        <w:widowControl w:val="0"/>
        <w:spacing w:after="20" w:line="240" w:lineRule="auto"/>
        <w:jc w:val="center"/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</w:pPr>
      <w:r w:rsidRPr="005B3F14"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  <w:t xml:space="preserve">Participants will acquire Advanced knowledge on how </w:t>
      </w:r>
      <w:r w:rsidR="00082D30"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  <w:t>to effectively use</w:t>
      </w:r>
    </w:p>
    <w:p w:rsidR="00C605A5" w:rsidRDefault="00D10E80" w:rsidP="00082D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Microsoft </w:t>
      </w:r>
      <w:r w:rsidR="00264B4D" w:rsidRPr="00264B4D">
        <w:rPr>
          <w:rFonts w:ascii="Arial" w:eastAsia="Times New Roman" w:hAnsi="Arial" w:cs="Arial"/>
          <w:b/>
          <w:bCs/>
          <w:color w:val="FF0000"/>
          <w:sz w:val="32"/>
          <w:szCs w:val="32"/>
        </w:rPr>
        <w:t>Excel Macros and VBA</w:t>
      </w:r>
    </w:p>
    <w:p w:rsidR="00082D30" w:rsidRDefault="00082D30" w:rsidP="00082D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082D30">
        <w:rPr>
          <w:rFonts w:ascii="Arial" w:eastAsia="Times New Roman" w:hAnsi="Arial" w:cs="Arial"/>
          <w:b/>
          <w:bCs/>
          <w:color w:val="FF0000"/>
          <w:sz w:val="32"/>
          <w:szCs w:val="32"/>
        </w:rPr>
        <w:t>Course Outline</w:t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Y="6241"/>
        <w:tblW w:w="4958" w:type="pct"/>
        <w:tblLook w:val="04A0" w:firstRow="1" w:lastRow="0" w:firstColumn="1" w:lastColumn="0" w:noHBand="0" w:noVBand="1"/>
      </w:tblPr>
      <w:tblGrid>
        <w:gridCol w:w="5715"/>
        <w:gridCol w:w="5512"/>
      </w:tblGrid>
      <w:tr w:rsidR="00484497" w:rsidRPr="005B3F14" w:rsidTr="00482AE5">
        <w:trPr>
          <w:trHeight w:val="5235"/>
        </w:trPr>
        <w:tc>
          <w:tcPr>
            <w:tcW w:w="2545" w:type="pct"/>
          </w:tcPr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Essential Background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Differences between Macros and VBA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Setting up the Macro Environment</w:t>
            </w:r>
          </w:p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Getting Started with Macros in Excel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Creating Your First Macro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File Types that Support Macros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Running Macros using the Macro Dialog &amp; Keyboard Shortcuts</w:t>
            </w:r>
          </w:p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Getting Started with VBA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Navigating the Visual Basic Editor (VBE)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VBA Objects and the Object Model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Excel’s VBA Object Model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Understanding Code: Macro Syntax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Editing Previously Recorded Code</w:t>
            </w:r>
          </w:p>
          <w:p w:rsidR="00484497" w:rsidRPr="00264B4D" w:rsidRDefault="00484497" w:rsidP="00482AE5">
            <w:pPr>
              <w:pStyle w:val="ListParagraph"/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 w:val="28"/>
                <w:szCs w:val="28"/>
              </w:rPr>
            </w:pPr>
          </w:p>
        </w:tc>
        <w:tc>
          <w:tcPr>
            <w:tcW w:w="2455" w:type="pct"/>
          </w:tcPr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Debugging Entry Level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Step vs Run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Using Breakpoints</w:t>
            </w:r>
          </w:p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Variables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What are Variables?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Creating Variables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Setting Variables</w:t>
            </w:r>
          </w:p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Coding Constructs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With Blocks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Logic Tests: If/Then Else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Basic Loops</w:t>
            </w:r>
          </w:p>
          <w:p w:rsidR="00484497" w:rsidRPr="00264B4D" w:rsidRDefault="00484497" w:rsidP="00482AE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64B4D">
              <w:rPr>
                <w:rFonts w:cstheme="minorHAnsi"/>
                <w:color w:val="0070C0"/>
                <w:sz w:val="28"/>
                <w:szCs w:val="28"/>
              </w:rPr>
              <w:t>User Feedback and Inputs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Creating VBA Message Boxes</w:t>
            </w:r>
          </w:p>
          <w:p w:rsidR="00484497" w:rsidRPr="00264B4D" w:rsidRDefault="00484497" w:rsidP="00482AE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264B4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Collecting Feedback from a VBA Input Box</w:t>
            </w:r>
          </w:p>
          <w:p w:rsidR="00484497" w:rsidRPr="00264B4D" w:rsidRDefault="00484497" w:rsidP="00482AE5">
            <w:pPr>
              <w:contextualSpacing/>
              <w:rPr>
                <w:rFonts w:eastAsia="Times New Roman" w:cstheme="minorHAnsi"/>
                <w:iCs/>
                <w:color w:val="0070C0"/>
                <w:spacing w:val="15"/>
                <w:sz w:val="28"/>
                <w:szCs w:val="28"/>
              </w:rPr>
            </w:pPr>
          </w:p>
        </w:tc>
      </w:tr>
    </w:tbl>
    <w:p w:rsidR="00484497" w:rsidRDefault="00484497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50408" w:rsidRDefault="00050408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Pre-Requirement for this course: </w:t>
      </w:r>
      <w:r w:rsidR="006B3BFA"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>Intermediate Level</w:t>
      </w: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Knowledge of Microsoft Excel </w:t>
      </w:r>
    </w:p>
    <w:p w:rsidR="00484497" w:rsidRPr="00484497" w:rsidRDefault="00791978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hyperlink r:id="rId6" w:history="1">
        <w:r w:rsidR="00484497" w:rsidRPr="00484497">
          <w:rPr>
            <w:rStyle w:val="Hyperlink"/>
            <w:sz w:val="32"/>
            <w:szCs w:val="32"/>
          </w:rPr>
          <w:t>Upskill Your Spreadsheet Skills | The Ismaili Canada (iicanada.org)</w:t>
        </w:r>
      </w:hyperlink>
    </w:p>
    <w:p w:rsidR="00050408" w:rsidRPr="00454584" w:rsidRDefault="00050408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797BC4" w:rsidRDefault="00786F0D" w:rsidP="00797BC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791978" w:rsidRPr="00791978" w:rsidRDefault="00791978" w:rsidP="00791978">
      <w:pPr>
        <w:jc w:val="center"/>
        <w:rPr>
          <w:sz w:val="32"/>
          <w:szCs w:val="32"/>
          <w:lang w:val="fr-CA"/>
        </w:rPr>
      </w:pPr>
      <w:hyperlink r:id="rId7" w:history="1">
        <w:r w:rsidRPr="00791978">
          <w:rPr>
            <w:rStyle w:val="Hyperlink"/>
            <w:sz w:val="32"/>
            <w:szCs w:val="32"/>
            <w:lang w:val="fr-CA"/>
          </w:rPr>
          <w:t>https://iicanada.org/form/microsoft-excel-macro-vba-0</w:t>
        </w:r>
      </w:hyperlink>
      <w:r w:rsidRPr="00791978">
        <w:rPr>
          <w:sz w:val="32"/>
          <w:szCs w:val="32"/>
          <w:lang w:val="fr-CA"/>
        </w:rPr>
        <w:t xml:space="preserve"> (Sept 26)</w:t>
      </w:r>
    </w:p>
    <w:p w:rsidR="00C605A5" w:rsidRPr="00C605A5" w:rsidRDefault="00C605A5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C6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C605A5" w:rsidRPr="00C605A5" w:rsidRDefault="00C605A5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05A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B8039A" w:rsidRDefault="00C605A5" w:rsidP="00C605A5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sz w:val="28"/>
          <w:szCs w:val="28"/>
        </w:rPr>
      </w:pPr>
      <w:r w:rsidRPr="00C6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**Please visit the digital Al-Akbhar for more information**</w:t>
      </w:r>
    </w:p>
    <w:sectPr w:rsidR="00B8039A" w:rsidSect="00082D30">
      <w:pgSz w:w="12240" w:h="15840"/>
      <w:pgMar w:top="284" w:right="454" w:bottom="72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F18"/>
    <w:multiLevelType w:val="hybridMultilevel"/>
    <w:tmpl w:val="2A1A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D78"/>
    <w:multiLevelType w:val="hybridMultilevel"/>
    <w:tmpl w:val="C6D2F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99A"/>
    <w:multiLevelType w:val="hybridMultilevel"/>
    <w:tmpl w:val="5B043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44F"/>
    <w:multiLevelType w:val="hybridMultilevel"/>
    <w:tmpl w:val="7E96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4CEB"/>
    <w:multiLevelType w:val="hybridMultilevel"/>
    <w:tmpl w:val="2CFE8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17A9"/>
    <w:multiLevelType w:val="hybridMultilevel"/>
    <w:tmpl w:val="E5BE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253A"/>
    <w:multiLevelType w:val="hybridMultilevel"/>
    <w:tmpl w:val="945E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960"/>
    <w:multiLevelType w:val="hybridMultilevel"/>
    <w:tmpl w:val="A214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90D46"/>
    <w:multiLevelType w:val="hybridMultilevel"/>
    <w:tmpl w:val="CFF6C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B06FA"/>
    <w:multiLevelType w:val="hybridMultilevel"/>
    <w:tmpl w:val="997C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050408"/>
    <w:rsid w:val="00082D30"/>
    <w:rsid w:val="000A4E37"/>
    <w:rsid w:val="00264B4D"/>
    <w:rsid w:val="003F5CDB"/>
    <w:rsid w:val="00454584"/>
    <w:rsid w:val="00482AE5"/>
    <w:rsid w:val="00484497"/>
    <w:rsid w:val="005B3F14"/>
    <w:rsid w:val="006B3BFA"/>
    <w:rsid w:val="00786F0D"/>
    <w:rsid w:val="00791978"/>
    <w:rsid w:val="00797BC4"/>
    <w:rsid w:val="008462B4"/>
    <w:rsid w:val="00856F1C"/>
    <w:rsid w:val="00877356"/>
    <w:rsid w:val="00B8039A"/>
    <w:rsid w:val="00C605A5"/>
    <w:rsid w:val="00D10E80"/>
    <w:rsid w:val="00D65FA7"/>
    <w:rsid w:val="00E01068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4204"/>
  <w15:chartTrackingRefBased/>
  <w15:docId w15:val="{EF99B89C-E5CB-47A7-9D15-2906280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F0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0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3BFA"/>
    <w:pPr>
      <w:spacing w:after="0" w:line="240" w:lineRule="auto"/>
      <w:ind w:left="720"/>
      <w:contextualSpacing/>
    </w:pPr>
    <w:rPr>
      <w:rFonts w:ascii="Arial" w:hAnsi="Arial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B3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microsoft-excel-macro-vba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anada.org/videos/learning-development/upskill-your-spreadsheet-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 punjani</dc:creator>
  <cp:keywords/>
  <dc:description/>
  <cp:lastModifiedBy>zull punjani</cp:lastModifiedBy>
  <cp:revision>4</cp:revision>
  <dcterms:created xsi:type="dcterms:W3CDTF">2021-06-13T20:45:00Z</dcterms:created>
  <dcterms:modified xsi:type="dcterms:W3CDTF">2021-06-20T20:50:00Z</dcterms:modified>
</cp:coreProperties>
</file>